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7A" w:rsidRPr="001C6F10" w:rsidRDefault="00C500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8"/>
        </w:rPr>
      </w:pPr>
      <w:bookmarkStart w:id="0" w:name="_GoBack"/>
      <w:bookmarkEnd w:id="0"/>
      <w:r w:rsidRPr="001C6F10">
        <w:rPr>
          <w:rFonts w:ascii="Arial Narrow" w:eastAsia="Arial Narrow" w:hAnsi="Arial Narrow" w:cs="Arial Narrow"/>
          <w:b/>
          <w:color w:val="auto"/>
          <w:sz w:val="28"/>
        </w:rPr>
        <w:t>Karta oceny</w:t>
      </w:r>
    </w:p>
    <w:p w:rsidR="0087357A" w:rsidRPr="001C6F10" w:rsidRDefault="0087357A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8"/>
        </w:rPr>
      </w:pPr>
    </w:p>
    <w:p w:rsidR="0087357A" w:rsidRPr="001C6F10" w:rsidRDefault="00C500BE">
      <w:pPr>
        <w:pStyle w:val="Standard"/>
        <w:numPr>
          <w:ilvl w:val="0"/>
          <w:numId w:val="1"/>
        </w:numPr>
        <w:tabs>
          <w:tab w:val="left" w:pos="-180"/>
        </w:tabs>
        <w:ind w:left="-180" w:firstLine="180"/>
        <w:rPr>
          <w:rFonts w:ascii="Arial Narrow" w:eastAsia="Arial Narrow" w:hAnsi="Arial Narrow" w:cs="Arial Narrow"/>
          <w:b/>
          <w:color w:val="auto"/>
        </w:rPr>
      </w:pPr>
      <w:r w:rsidRPr="001C6F10">
        <w:rPr>
          <w:rFonts w:ascii="Arial Narrow" w:eastAsia="Arial Narrow" w:hAnsi="Arial Narrow" w:cs="Arial Narrow"/>
          <w:b/>
          <w:color w:val="auto"/>
        </w:rPr>
        <w:t>Informacje o ofercie:</w:t>
      </w:r>
    </w:p>
    <w:p w:rsidR="0087357A" w:rsidRPr="001C6F10" w:rsidRDefault="00C500BE">
      <w:pPr>
        <w:pStyle w:val="Standard"/>
        <w:numPr>
          <w:ilvl w:val="0"/>
          <w:numId w:val="1"/>
        </w:numPr>
        <w:tabs>
          <w:tab w:val="left" w:pos="360"/>
        </w:tabs>
        <w:ind w:left="360" w:firstLine="180"/>
        <w:rPr>
          <w:rFonts w:ascii="Arial Narrow" w:hAnsi="Arial Narrow"/>
          <w:lang w:val="pl-PL"/>
        </w:rPr>
      </w:pPr>
      <w:r w:rsidRPr="001C6F10">
        <w:rPr>
          <w:rFonts w:ascii="Arial Narrow" w:eastAsia="Arial Narrow" w:hAnsi="Arial Narrow" w:cs="Arial Narrow"/>
          <w:b/>
          <w:color w:val="auto"/>
          <w:lang w:val="pl-PL"/>
        </w:rPr>
        <w:t>Numer i data wp</w:t>
      </w:r>
      <w:r w:rsidRPr="001C6F10">
        <w:rPr>
          <w:rFonts w:ascii="Arial Narrow" w:eastAsia="Calibri" w:hAnsi="Arial Narrow" w:cs="Calibri"/>
          <w:b/>
          <w:color w:val="auto"/>
          <w:lang w:val="pl-PL"/>
        </w:rPr>
        <w:t>ł</w:t>
      </w:r>
      <w:r w:rsidRPr="001C6F10">
        <w:rPr>
          <w:rFonts w:ascii="Arial Narrow" w:eastAsia="Arial Narrow" w:hAnsi="Arial Narrow" w:cs="Arial Narrow"/>
          <w:b/>
          <w:color w:val="auto"/>
          <w:lang w:val="pl-PL"/>
        </w:rPr>
        <w:t>ywu do sekretariat BFEiPR FE-S/1189/20 z dnia 4.08.2020</w:t>
      </w:r>
    </w:p>
    <w:p w:rsidR="0087357A" w:rsidRPr="001C6F10" w:rsidRDefault="00C500BE">
      <w:pPr>
        <w:pStyle w:val="Standard"/>
        <w:numPr>
          <w:ilvl w:val="0"/>
          <w:numId w:val="1"/>
        </w:numPr>
        <w:tabs>
          <w:tab w:val="left" w:pos="360"/>
        </w:tabs>
        <w:ind w:left="360" w:firstLine="180"/>
        <w:rPr>
          <w:rFonts w:ascii="Arial Narrow" w:hAnsi="Arial Narrow"/>
          <w:lang w:val="pl-PL"/>
        </w:rPr>
      </w:pPr>
      <w:r w:rsidRPr="001C6F10">
        <w:rPr>
          <w:rFonts w:ascii="Arial Narrow" w:eastAsia="Arial Narrow" w:hAnsi="Arial Narrow" w:cs="Arial Narrow"/>
          <w:b/>
          <w:color w:val="auto"/>
          <w:lang w:val="pl-PL"/>
        </w:rPr>
        <w:t>Pe</w:t>
      </w:r>
      <w:r w:rsidRPr="001C6F10">
        <w:rPr>
          <w:rFonts w:ascii="Arial Narrow" w:eastAsia="Calibri" w:hAnsi="Arial Narrow" w:cs="Calibri"/>
          <w:b/>
          <w:color w:val="auto"/>
          <w:lang w:val="pl-PL"/>
        </w:rPr>
        <w:t>ł</w:t>
      </w:r>
      <w:r w:rsidRPr="001C6F10">
        <w:rPr>
          <w:rFonts w:ascii="Arial Narrow" w:eastAsia="Arial Narrow" w:hAnsi="Arial Narrow" w:cs="Arial Narrow"/>
          <w:b/>
          <w:color w:val="auto"/>
          <w:lang w:val="pl-PL"/>
        </w:rPr>
        <w:t>na nazwa wnioskodawcy: Uniwersytet Kardynała Stefana Wyszyńskiego</w:t>
      </w:r>
    </w:p>
    <w:p w:rsidR="0087357A" w:rsidRPr="001C6F10" w:rsidRDefault="00C500BE">
      <w:pPr>
        <w:pStyle w:val="Standard"/>
        <w:numPr>
          <w:ilvl w:val="0"/>
          <w:numId w:val="1"/>
        </w:numPr>
        <w:tabs>
          <w:tab w:val="left" w:pos="360"/>
        </w:tabs>
        <w:ind w:left="360" w:firstLine="180"/>
        <w:rPr>
          <w:rFonts w:ascii="Arial Narrow" w:eastAsia="Arial Narrow" w:hAnsi="Arial Narrow" w:cs="Arial Narrow"/>
          <w:b/>
          <w:color w:val="auto"/>
        </w:rPr>
      </w:pPr>
      <w:r w:rsidRPr="001C6F10">
        <w:rPr>
          <w:rFonts w:ascii="Arial Narrow" w:eastAsia="Arial Narrow" w:hAnsi="Arial Narrow" w:cs="Arial Narrow"/>
          <w:b/>
          <w:color w:val="auto"/>
        </w:rPr>
        <w:t>Status prawny wnioskodawcy: uczelnia wyższa</w:t>
      </w:r>
    </w:p>
    <w:p w:rsidR="0087357A" w:rsidRPr="001C6F10" w:rsidRDefault="00C500BE">
      <w:pPr>
        <w:pStyle w:val="Standard"/>
        <w:numPr>
          <w:ilvl w:val="0"/>
          <w:numId w:val="1"/>
        </w:numPr>
        <w:tabs>
          <w:tab w:val="left" w:pos="360"/>
        </w:tabs>
        <w:ind w:left="360" w:firstLine="180"/>
        <w:rPr>
          <w:rFonts w:ascii="Arial Narrow" w:hAnsi="Arial Narrow"/>
          <w:lang w:val="pl-PL"/>
        </w:rPr>
      </w:pPr>
      <w:r w:rsidRPr="001C6F10">
        <w:rPr>
          <w:rFonts w:ascii="Arial Narrow" w:eastAsia="Arial Narrow" w:hAnsi="Arial Narrow" w:cs="Arial Narrow"/>
          <w:b/>
          <w:color w:val="auto"/>
          <w:lang w:val="pl-PL"/>
        </w:rPr>
        <w:t>Dane teleadresowe wnioskodawcy: ul. Dewajtis 5, 01-815 Warszawa</w:t>
      </w:r>
    </w:p>
    <w:p w:rsidR="0087357A" w:rsidRPr="001C6F10" w:rsidRDefault="00C500BE">
      <w:pPr>
        <w:pStyle w:val="Standard"/>
        <w:numPr>
          <w:ilvl w:val="0"/>
          <w:numId w:val="1"/>
        </w:numPr>
        <w:tabs>
          <w:tab w:val="left" w:pos="360"/>
        </w:tabs>
        <w:ind w:left="360" w:firstLine="180"/>
        <w:rPr>
          <w:rFonts w:ascii="Arial Narrow" w:hAnsi="Arial Narrow"/>
          <w:lang w:val="pl-PL"/>
        </w:rPr>
      </w:pPr>
      <w:r w:rsidRPr="001C6F10">
        <w:rPr>
          <w:rFonts w:ascii="Arial Narrow" w:eastAsia="Arial Narrow" w:hAnsi="Arial Narrow" w:cs="Arial Narrow"/>
          <w:b/>
          <w:color w:val="auto"/>
          <w:lang w:val="pl-PL"/>
        </w:rPr>
        <w:t>Tytu</w:t>
      </w:r>
      <w:r w:rsidRPr="001C6F10">
        <w:rPr>
          <w:rFonts w:ascii="Arial Narrow" w:eastAsia="Calibri" w:hAnsi="Arial Narrow" w:cs="Calibri"/>
          <w:b/>
          <w:color w:val="auto"/>
          <w:lang w:val="pl-PL"/>
        </w:rPr>
        <w:t>ł</w:t>
      </w:r>
      <w:r w:rsidRPr="001C6F10">
        <w:rPr>
          <w:rFonts w:ascii="Arial Narrow" w:eastAsia="Arial Narrow" w:hAnsi="Arial Narrow" w:cs="Arial Narrow"/>
          <w:b/>
          <w:color w:val="auto"/>
          <w:lang w:val="pl-PL"/>
        </w:rPr>
        <w:t xml:space="preserve"> projektu: Środowiskowe Centrum Zdrowia Psychicznego dla dzieci i młodzieży: systemowe wsparcie dla mieszkańców Dzielnicy Bemowo, Wawer i Żoliborz m.st. Warszawy</w:t>
      </w:r>
    </w:p>
    <w:p w:rsidR="0087357A" w:rsidRPr="001C6F10" w:rsidRDefault="00C500BE">
      <w:pPr>
        <w:pStyle w:val="Standard"/>
        <w:numPr>
          <w:ilvl w:val="0"/>
          <w:numId w:val="1"/>
        </w:numPr>
        <w:tabs>
          <w:tab w:val="left" w:pos="360"/>
        </w:tabs>
        <w:ind w:left="360" w:firstLine="180"/>
        <w:rPr>
          <w:rFonts w:ascii="Arial Narrow" w:hAnsi="Arial Narrow"/>
        </w:rPr>
      </w:pPr>
      <w:r w:rsidRPr="001C6F10">
        <w:rPr>
          <w:rFonts w:ascii="Arial Narrow" w:eastAsia="Arial Narrow" w:hAnsi="Arial Narrow" w:cs="Arial Narrow"/>
          <w:b/>
          <w:color w:val="auto"/>
        </w:rPr>
        <w:t>Obszar wiod</w:t>
      </w:r>
      <w:r w:rsidRPr="001C6F10">
        <w:rPr>
          <w:rFonts w:ascii="Arial Narrow" w:eastAsia="Calibri" w:hAnsi="Arial Narrow" w:cs="Calibri"/>
          <w:b/>
          <w:color w:val="auto"/>
        </w:rPr>
        <w:t>ą</w:t>
      </w:r>
      <w:r w:rsidRPr="001C6F10">
        <w:rPr>
          <w:rFonts w:ascii="Arial Narrow" w:eastAsia="Arial Narrow" w:hAnsi="Arial Narrow" w:cs="Arial Narrow"/>
          <w:b/>
          <w:color w:val="auto"/>
        </w:rPr>
        <w:t>cy: profilaktyka zdrowotna</w:t>
      </w:r>
    </w:p>
    <w:p w:rsidR="0087357A" w:rsidRPr="001C6F10" w:rsidRDefault="0087357A">
      <w:pPr>
        <w:pStyle w:val="Standard"/>
        <w:ind w:left="1080"/>
        <w:rPr>
          <w:rFonts w:ascii="Arial Narrow" w:eastAsia="Arial Narrow" w:hAnsi="Arial Narrow" w:cs="Arial Narrow"/>
          <w:b/>
          <w:color w:val="auto"/>
        </w:rPr>
      </w:pPr>
    </w:p>
    <w:p w:rsidR="0087357A" w:rsidRPr="001C6F10" w:rsidRDefault="00C500BE">
      <w:pPr>
        <w:pStyle w:val="Standard"/>
        <w:numPr>
          <w:ilvl w:val="0"/>
          <w:numId w:val="2"/>
        </w:numPr>
        <w:tabs>
          <w:tab w:val="left" w:pos="-180"/>
        </w:tabs>
        <w:ind w:left="-180" w:firstLine="180"/>
        <w:rPr>
          <w:rFonts w:ascii="Arial Narrow" w:hAnsi="Arial Narrow"/>
        </w:rPr>
      </w:pPr>
      <w:r w:rsidRPr="001C6F10">
        <w:rPr>
          <w:rFonts w:ascii="Arial Narrow" w:eastAsia="Arial Narrow" w:hAnsi="Arial Narrow" w:cs="Arial Narrow"/>
          <w:b/>
          <w:color w:val="auto"/>
        </w:rPr>
        <w:t>Dane osoby oceniaj</w:t>
      </w:r>
      <w:r w:rsidRPr="001C6F10">
        <w:rPr>
          <w:rFonts w:ascii="Arial Narrow" w:eastAsia="Calibri" w:hAnsi="Arial Narrow" w:cs="Calibri"/>
          <w:b/>
          <w:color w:val="auto"/>
        </w:rPr>
        <w:t>ą</w:t>
      </w:r>
      <w:r w:rsidRPr="001C6F10">
        <w:rPr>
          <w:rFonts w:ascii="Arial Narrow" w:eastAsia="Arial Narrow" w:hAnsi="Arial Narrow" w:cs="Arial Narrow"/>
          <w:b/>
          <w:color w:val="auto"/>
        </w:rPr>
        <w:t>cej:</w:t>
      </w:r>
    </w:p>
    <w:p w:rsidR="0087357A" w:rsidRPr="001C6F10" w:rsidRDefault="00C500BE" w:rsidP="001C6F10">
      <w:pPr>
        <w:pStyle w:val="Standard"/>
        <w:numPr>
          <w:ilvl w:val="1"/>
          <w:numId w:val="2"/>
        </w:numPr>
        <w:tabs>
          <w:tab w:val="left" w:pos="540"/>
        </w:tabs>
        <w:rPr>
          <w:rFonts w:ascii="Arial Narrow" w:hAnsi="Arial Narrow"/>
          <w:lang w:val="pl-PL"/>
        </w:rPr>
      </w:pPr>
      <w:r w:rsidRPr="001C6F10">
        <w:rPr>
          <w:rFonts w:ascii="Arial Narrow" w:eastAsia="Arial Narrow" w:hAnsi="Arial Narrow" w:cs="Arial Narrow"/>
          <w:b/>
          <w:color w:val="auto"/>
          <w:lang w:val="pl-PL"/>
        </w:rPr>
        <w:t>Anna Jankowska-Bichta</w:t>
      </w:r>
      <w:r w:rsidR="001C6F10">
        <w:rPr>
          <w:rFonts w:ascii="Arial Narrow" w:eastAsia="Arial Narrow" w:hAnsi="Arial Narrow" w:cs="Arial Narrow"/>
          <w:b/>
          <w:color w:val="auto"/>
          <w:lang w:val="pl-PL"/>
        </w:rPr>
        <w:t xml:space="preserve">, </w:t>
      </w:r>
      <w:r w:rsidR="001C6F10" w:rsidRPr="001C6F10">
        <w:rPr>
          <w:rFonts w:ascii="Arial Narrow" w:eastAsia="Arial Narrow" w:hAnsi="Arial Narrow" w:cs="Arial Narrow"/>
          <w:b/>
          <w:color w:val="auto"/>
          <w:lang w:val="pl-PL"/>
        </w:rPr>
        <w:t>Biuro Pomocy I Projektów Społecznych</w:t>
      </w:r>
    </w:p>
    <w:p w:rsidR="001C6F10" w:rsidRPr="001C6F10" w:rsidRDefault="001C6F10" w:rsidP="001C6F10">
      <w:pPr>
        <w:pStyle w:val="Standard"/>
        <w:numPr>
          <w:ilvl w:val="1"/>
          <w:numId w:val="2"/>
        </w:numPr>
        <w:tabs>
          <w:tab w:val="left" w:pos="540"/>
        </w:tabs>
        <w:rPr>
          <w:rFonts w:ascii="Arial Narrow" w:hAnsi="Arial Narrow"/>
          <w:lang w:val="pl-PL"/>
        </w:rPr>
      </w:pPr>
      <w:r>
        <w:rPr>
          <w:rFonts w:ascii="Arial Narrow" w:eastAsia="Arial Narrow" w:hAnsi="Arial Narrow" w:cs="Arial Narrow"/>
          <w:b/>
          <w:color w:val="auto"/>
          <w:lang w:val="pl-PL"/>
        </w:rPr>
        <w:t xml:space="preserve">Agnieszka Bednarczyk, Ośrodek Pomocy Społecznej Dzielnicy Wawer m.st. Warszawy </w:t>
      </w:r>
    </w:p>
    <w:p w:rsidR="001C6F10" w:rsidRPr="001C6F10" w:rsidRDefault="001C6F10" w:rsidP="001C6F10">
      <w:pPr>
        <w:pStyle w:val="Standard"/>
        <w:numPr>
          <w:ilvl w:val="1"/>
          <w:numId w:val="2"/>
        </w:numPr>
        <w:tabs>
          <w:tab w:val="left" w:pos="540"/>
        </w:tabs>
        <w:rPr>
          <w:rFonts w:ascii="Arial Narrow" w:hAnsi="Arial Narrow"/>
          <w:lang w:val="pl-PL"/>
        </w:rPr>
      </w:pPr>
      <w:r>
        <w:rPr>
          <w:rFonts w:ascii="Arial Narrow" w:eastAsia="Arial Narrow" w:hAnsi="Arial Narrow" w:cs="Arial Narrow"/>
          <w:b/>
          <w:color w:val="auto"/>
          <w:lang w:val="pl-PL"/>
        </w:rPr>
        <w:t>Dorota Siematycka, Ośrodek Pomocy Społecznej Dzielnicy Żoliborz  m.st. Warszawy</w:t>
      </w:r>
    </w:p>
    <w:p w:rsidR="001C6F10" w:rsidRPr="001C6F10" w:rsidRDefault="001C6F10" w:rsidP="001C6F10">
      <w:pPr>
        <w:pStyle w:val="Standard"/>
        <w:numPr>
          <w:ilvl w:val="1"/>
          <w:numId w:val="2"/>
        </w:numPr>
        <w:tabs>
          <w:tab w:val="left" w:pos="540"/>
        </w:tabs>
        <w:rPr>
          <w:rFonts w:ascii="Arial Narrow" w:hAnsi="Arial Narrow"/>
          <w:lang w:val="pl-PL"/>
        </w:rPr>
      </w:pPr>
      <w:r>
        <w:rPr>
          <w:rFonts w:ascii="Arial Narrow" w:eastAsia="Arial Narrow" w:hAnsi="Arial Narrow" w:cs="Arial Narrow"/>
          <w:b/>
          <w:color w:val="auto"/>
          <w:lang w:val="pl-PL"/>
        </w:rPr>
        <w:t>Agnieszka Awksentiuk, Ośrodek Pomocy Społecznej Dzielnicy Bemowo m.st. Warszawy</w:t>
      </w:r>
    </w:p>
    <w:p w:rsidR="0087357A" w:rsidRPr="001C6F10" w:rsidRDefault="00C500BE">
      <w:pPr>
        <w:pStyle w:val="Standard"/>
        <w:numPr>
          <w:ilvl w:val="0"/>
          <w:numId w:val="2"/>
        </w:numPr>
        <w:tabs>
          <w:tab w:val="left" w:pos="540"/>
        </w:tabs>
        <w:ind w:left="540" w:firstLine="0"/>
        <w:rPr>
          <w:rFonts w:ascii="Arial Narrow" w:eastAsia="Arial Narrow" w:hAnsi="Arial Narrow" w:cs="Arial Narrow"/>
          <w:b/>
          <w:color w:val="auto"/>
          <w:lang w:val="pl-PL"/>
        </w:rPr>
      </w:pPr>
      <w:r w:rsidRPr="001C6F10">
        <w:rPr>
          <w:rFonts w:ascii="Arial Narrow" w:eastAsia="Arial Narrow" w:hAnsi="Arial Narrow" w:cs="Arial Narrow"/>
          <w:b/>
          <w:color w:val="auto"/>
          <w:lang w:val="pl-PL"/>
        </w:rPr>
        <w:t xml:space="preserve">Komórka/jednostka merytoryczna </w:t>
      </w:r>
    </w:p>
    <w:p w:rsidR="0087357A" w:rsidRPr="001C6F10" w:rsidRDefault="0087357A">
      <w:pPr>
        <w:pStyle w:val="Standard"/>
        <w:rPr>
          <w:rFonts w:ascii="Arial Narrow" w:eastAsia="Arial Narrow" w:hAnsi="Arial Narrow" w:cs="Arial Narrow"/>
          <w:b/>
          <w:color w:val="auto"/>
          <w:lang w:val="pl-PL"/>
        </w:rPr>
      </w:pPr>
    </w:p>
    <w:p w:rsidR="0087357A" w:rsidRPr="001C6F10" w:rsidRDefault="00C500BE">
      <w:pPr>
        <w:pStyle w:val="Standard"/>
        <w:numPr>
          <w:ilvl w:val="0"/>
          <w:numId w:val="3"/>
        </w:numPr>
        <w:tabs>
          <w:tab w:val="left" w:pos="-180"/>
        </w:tabs>
        <w:ind w:left="-180" w:firstLine="180"/>
        <w:rPr>
          <w:rFonts w:ascii="Arial Narrow" w:eastAsia="Arial Narrow" w:hAnsi="Arial Narrow" w:cs="Arial Narrow"/>
          <w:b/>
          <w:color w:val="auto"/>
        </w:rPr>
      </w:pPr>
      <w:r w:rsidRPr="001C6F10">
        <w:rPr>
          <w:rFonts w:ascii="Arial Narrow" w:eastAsia="Arial Narrow" w:hAnsi="Arial Narrow" w:cs="Arial Narrow"/>
          <w:b/>
          <w:color w:val="auto"/>
        </w:rPr>
        <w:t>Kryteria oraz sposób oceny:</w:t>
      </w:r>
    </w:p>
    <w:p w:rsidR="0087357A" w:rsidRPr="001C6F10" w:rsidRDefault="0087357A">
      <w:pPr>
        <w:pStyle w:val="Standard"/>
        <w:jc w:val="both"/>
        <w:rPr>
          <w:rFonts w:ascii="Arial Narrow" w:eastAsia="Calibri" w:hAnsi="Arial Narrow" w:cs="Calibri"/>
          <w:b/>
          <w:color w:val="auto"/>
        </w:rPr>
      </w:pPr>
    </w:p>
    <w:tbl>
      <w:tblPr>
        <w:tblW w:w="90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3988"/>
        <w:gridCol w:w="2559"/>
        <w:gridCol w:w="1958"/>
      </w:tblGrid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87357A">
            <w:pPr>
              <w:pStyle w:val="Standard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center"/>
              <w:rPr>
                <w:rFonts w:ascii="Arial Narrow" w:hAnsi="Arial Narrow"/>
                <w:lang w:val="pl-PL"/>
              </w:rPr>
            </w:pPr>
            <w:r w:rsidRPr="001C6F10">
              <w:rPr>
                <w:rFonts w:ascii="Arial Narrow" w:eastAsia="Arial Narrow" w:hAnsi="Arial Narrow" w:cs="Arial Narrow"/>
                <w:b/>
                <w:color w:val="auto"/>
                <w:lang w:val="pl-PL"/>
              </w:rPr>
              <w:t>KRYTERIA FORMALNE (wype</w:t>
            </w:r>
            <w:r w:rsidRPr="001C6F10">
              <w:rPr>
                <w:rFonts w:ascii="Arial Narrow" w:eastAsia="Calibri" w:hAnsi="Arial Narrow" w:cs="Calibri"/>
                <w:b/>
                <w:color w:val="auto"/>
                <w:lang w:val="pl-PL"/>
              </w:rPr>
              <w:t>ł</w:t>
            </w:r>
            <w:r w:rsidRPr="001C6F10">
              <w:rPr>
                <w:rFonts w:ascii="Arial Narrow" w:eastAsia="Arial Narrow" w:hAnsi="Arial Narrow" w:cs="Arial Narrow"/>
                <w:b/>
                <w:color w:val="auto"/>
                <w:lang w:val="pl-PL"/>
              </w:rPr>
              <w:t>nia Biuro Funduszy Europejskich i Polityki Rozwoju)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b/>
                <w:color w:val="auto"/>
              </w:rPr>
              <w:t>SPOSÓB OCENY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b/>
                <w:color w:val="auto"/>
              </w:rPr>
              <w:t>OCENA</w:t>
            </w: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a)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hAnsi="Arial Narrow"/>
                <w:lang w:val="pl-PL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z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ł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o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ż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enie wype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ł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nionego i podpisanego zg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ł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oszenia na odpowiednim formularzu (tj. wniosku o dofinansowanie dla danego dzia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ł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ania w ramach programu operacyjnego lub na wzorze stanowi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ą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cym za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łą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cznik nr 1)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b/>
                <w:color w:val="auto"/>
              </w:rPr>
              <w:t>TAK/NIE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TAK</w:t>
            </w: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b)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hAnsi="Arial Narrow"/>
                <w:lang w:val="pl-PL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wype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ł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nione i podpisane o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ś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wiadczenie oferenta (za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łą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cznik nr 2)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87357A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TAK</w:t>
            </w: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c)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hAnsi="Arial Narrow"/>
                <w:lang w:val="pl-PL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wype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ł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nione i podpisane o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ś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wiadczenie oferenta (za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łą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cznik nr 3)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87357A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TAK</w:t>
            </w: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d)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hAnsi="Arial Narrow"/>
                <w:lang w:val="pl-PL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wskazanie obszaru wiod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ą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cego, kt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ó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rego dotyczy propozycja wsp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ół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pracy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87357A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TAK</w:t>
            </w: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e)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krótki opis projektu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87357A">
            <w:pPr>
              <w:rPr>
                <w:rFonts w:ascii="Arial Narrow" w:hAnsi="Arial Narrow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TAK</w:t>
            </w: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f)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planowany okres realizacji projektu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87357A">
            <w:pPr>
              <w:rPr>
                <w:rFonts w:ascii="Arial Narrow" w:hAnsi="Arial Narrow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TAK</w:t>
            </w: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g)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hAnsi="Arial Narrow"/>
                <w:lang w:val="pl-PL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zgodno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ść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 xml:space="preserve"> propozycji wsp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ół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pracy z dokumentami strategicznymi m.st. Warszawy, krajowymi i UE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87357A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TAK</w:t>
            </w:r>
          </w:p>
          <w:p w:rsidR="0087357A" w:rsidRPr="001C6F10" w:rsidRDefault="0087357A">
            <w:pPr>
              <w:pStyle w:val="Standard"/>
              <w:jc w:val="both"/>
              <w:rPr>
                <w:rFonts w:ascii="Arial Narrow" w:eastAsia="Calibri" w:hAnsi="Arial Narrow" w:cs="Calibri"/>
                <w:color w:val="auto"/>
                <w:sz w:val="22"/>
              </w:rPr>
            </w:pP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h)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hAnsi="Arial Narrow"/>
                <w:lang w:val="pl-PL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 xml:space="preserve">wskazanie potencjalnego 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ź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r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ó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d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ł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a finansowania, w szczeg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ó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lno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ś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ci nazwa Programu Operacyjnego, Priorytetu i Dzia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ł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ania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87357A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TAK</w:t>
            </w: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i)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hAnsi="Arial Narrow"/>
                <w:lang w:val="pl-PL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dysponowanie wykwalifikowan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ą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 xml:space="preserve"> kadr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ą</w:t>
            </w:r>
            <w:r w:rsidRPr="001C6F10">
              <w:rPr>
                <w:rFonts w:ascii="Arial Narrow" w:eastAsia="Arial Narrow" w:hAnsi="Arial Narrow" w:cs="Arial Narrow"/>
                <w:b/>
                <w:color w:val="auto"/>
                <w:lang w:val="pl-PL"/>
              </w:rPr>
              <w:t xml:space="preserve"> 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w zakresie przygotowania i realizacji projektu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87357A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TAK</w:t>
            </w: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j)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hAnsi="Arial Narrow"/>
                <w:lang w:val="pl-PL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okre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ś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lenie roli m.st. Warszawy w projekcie: Lider/ Partner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b/>
                <w:color w:val="auto"/>
              </w:rPr>
              <w:t>Partner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TAK</w:t>
            </w: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87357A">
            <w:pPr>
              <w:pStyle w:val="Standard"/>
              <w:jc w:val="both"/>
              <w:rPr>
                <w:rFonts w:ascii="Arial Narrow" w:eastAsia="Calibri" w:hAnsi="Arial Narrow" w:cs="Calibri"/>
                <w:color w:val="auto"/>
                <w:sz w:val="22"/>
              </w:rPr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87357A">
            <w:pPr>
              <w:pStyle w:val="Standard"/>
              <w:rPr>
                <w:rFonts w:ascii="Arial Narrow" w:eastAsia="Calibri" w:hAnsi="Arial Narrow" w:cs="Calibri"/>
                <w:color w:val="auto"/>
                <w:sz w:val="22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87357A">
            <w:pPr>
              <w:pStyle w:val="Standard"/>
              <w:jc w:val="both"/>
              <w:rPr>
                <w:rFonts w:ascii="Arial Narrow" w:eastAsia="Calibri" w:hAnsi="Arial Narrow" w:cs="Calibri"/>
                <w:color w:val="auto"/>
                <w:sz w:val="2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87357A">
            <w:pPr>
              <w:pStyle w:val="Standard"/>
              <w:jc w:val="both"/>
              <w:rPr>
                <w:rFonts w:ascii="Arial Narrow" w:eastAsia="Calibri" w:hAnsi="Arial Narrow" w:cs="Calibri"/>
                <w:color w:val="auto"/>
                <w:sz w:val="22"/>
              </w:rPr>
            </w:pP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87357A">
            <w:pPr>
              <w:pStyle w:val="Standard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center"/>
              <w:rPr>
                <w:rFonts w:ascii="Arial Narrow" w:hAnsi="Arial Narrow"/>
                <w:lang w:val="pl-PL"/>
              </w:rPr>
            </w:pPr>
            <w:r w:rsidRPr="001C6F10">
              <w:rPr>
                <w:rFonts w:ascii="Arial Narrow" w:eastAsia="Arial Narrow" w:hAnsi="Arial Narrow" w:cs="Arial Narrow"/>
                <w:b/>
                <w:color w:val="auto"/>
                <w:lang w:val="pl-PL"/>
              </w:rPr>
              <w:t>KRYTERIA MERYTORYCZNE (wype</w:t>
            </w:r>
            <w:r w:rsidRPr="001C6F10">
              <w:rPr>
                <w:rFonts w:ascii="Arial Narrow" w:eastAsia="Calibri" w:hAnsi="Arial Narrow" w:cs="Calibri"/>
                <w:b/>
                <w:color w:val="auto"/>
                <w:lang w:val="pl-PL"/>
              </w:rPr>
              <w:t>ł</w:t>
            </w:r>
            <w:r w:rsidRPr="001C6F10">
              <w:rPr>
                <w:rFonts w:ascii="Arial Narrow" w:eastAsia="Arial Narrow" w:hAnsi="Arial Narrow" w:cs="Arial Narrow"/>
                <w:b/>
                <w:color w:val="auto"/>
                <w:lang w:val="pl-PL"/>
              </w:rPr>
              <w:t>nia kom</w:t>
            </w:r>
            <w:r w:rsidRPr="001C6F10">
              <w:rPr>
                <w:rFonts w:ascii="Arial Narrow" w:eastAsia="Calibri" w:hAnsi="Arial Narrow" w:cs="Calibri"/>
                <w:b/>
                <w:color w:val="auto"/>
                <w:lang w:val="pl-PL"/>
              </w:rPr>
              <w:t>ó</w:t>
            </w:r>
            <w:r w:rsidRPr="001C6F10">
              <w:rPr>
                <w:rFonts w:ascii="Arial Narrow" w:eastAsia="Arial Narrow" w:hAnsi="Arial Narrow" w:cs="Arial Narrow"/>
                <w:b/>
                <w:color w:val="auto"/>
                <w:lang w:val="pl-PL"/>
              </w:rPr>
              <w:t xml:space="preserve">rka/jednostka merytoryczna w </w:t>
            </w:r>
            <w:r w:rsidRPr="001C6F10">
              <w:rPr>
                <w:rFonts w:ascii="Arial Narrow" w:eastAsia="Arial Narrow" w:hAnsi="Arial Narrow" w:cs="Arial Narrow"/>
                <w:b/>
                <w:color w:val="auto"/>
                <w:lang w:val="pl-PL"/>
              </w:rPr>
              <w:lastRenderedPageBreak/>
              <w:t>danym obszarze)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b/>
                <w:color w:val="auto"/>
              </w:rPr>
              <w:lastRenderedPageBreak/>
              <w:t>SPOSÓB OCENY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b/>
                <w:color w:val="auto"/>
              </w:rPr>
              <w:t>OCENA</w:t>
            </w: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a)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eastAsia="Arial Narrow" w:hAnsi="Arial Narrow" w:cs="Arial Narrow"/>
                <w:color w:val="auto"/>
                <w:lang w:val="pl-PL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cel projektu oraz uzasadnienie potrzeby jego realizacji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ind w:left="360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b/>
                <w:color w:val="auto"/>
              </w:rPr>
              <w:t>0 – 3 pkt</w:t>
            </w:r>
          </w:p>
          <w:p w:rsidR="0087357A" w:rsidRPr="001C6F10" w:rsidRDefault="0087357A">
            <w:pPr>
              <w:pStyle w:val="Standard"/>
              <w:ind w:left="360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  <w:r w:rsidRPr="001C6F10">
              <w:rPr>
                <w:rFonts w:ascii="Arial Narrow" w:eastAsia="Calibri" w:hAnsi="Arial Narrow" w:cs="Calibri"/>
                <w:color w:val="auto"/>
                <w:sz w:val="22"/>
              </w:rPr>
              <w:t>3</w:t>
            </w: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b)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hAnsi="Arial Narrow"/>
                <w:lang w:val="pl-PL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opis grupy docelowej, sposobu rekrutacji i adekwatno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ść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 xml:space="preserve"> proponowanego wsparcia do jej potrzeb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ind w:left="360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b/>
                <w:color w:val="auto"/>
              </w:rPr>
              <w:t>0 – 6 pkt</w:t>
            </w:r>
          </w:p>
          <w:p w:rsidR="0087357A" w:rsidRPr="001C6F10" w:rsidRDefault="0087357A">
            <w:pPr>
              <w:pStyle w:val="Standard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87357A">
            <w:pPr>
              <w:pStyle w:val="Standard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</w:p>
          <w:p w:rsidR="0087357A" w:rsidRPr="001C6F10" w:rsidRDefault="001C6F10">
            <w:pPr>
              <w:pStyle w:val="Standard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  <w:r w:rsidRPr="001C6F10">
              <w:rPr>
                <w:rFonts w:ascii="Arial Narrow" w:eastAsia="Calibri" w:hAnsi="Arial Narrow" w:cs="Calibri"/>
                <w:color w:val="auto"/>
                <w:sz w:val="22"/>
              </w:rPr>
              <w:t>3,75</w:t>
            </w: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c)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eastAsia="Arial Narrow" w:hAnsi="Arial Narrow" w:cs="Arial Narrow"/>
                <w:color w:val="auto"/>
                <w:lang w:val="pl-PL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planowane zadania w ramach projektu wraz z harmonogramem ich realizacji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ind w:left="360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b/>
                <w:color w:val="auto"/>
              </w:rPr>
              <w:t>0 – 3 pkt</w:t>
            </w:r>
          </w:p>
          <w:p w:rsidR="0087357A" w:rsidRPr="001C6F10" w:rsidRDefault="0087357A">
            <w:pPr>
              <w:pStyle w:val="Standard"/>
              <w:ind w:left="360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1C6F10">
            <w:pPr>
              <w:pStyle w:val="Standard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  <w:r w:rsidRPr="001C6F10">
              <w:rPr>
                <w:rFonts w:ascii="Arial Narrow" w:eastAsia="Calibri" w:hAnsi="Arial Narrow" w:cs="Calibri"/>
                <w:color w:val="auto"/>
                <w:sz w:val="22"/>
              </w:rPr>
              <w:t>2,50</w:t>
            </w: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d)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hAnsi="Arial Narrow"/>
                <w:lang w:val="pl-PL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szacowany bud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ż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et projektu (z uwzgl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ę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dnieniem podzia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ł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 xml:space="preserve">u Lider/Partner oraz wskazaniem 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ź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r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ó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d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ł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a wk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ł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adu w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ł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asnego)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ind w:left="360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b/>
                <w:color w:val="auto"/>
              </w:rPr>
              <w:t>0 – 3 pkt</w:t>
            </w:r>
          </w:p>
          <w:p w:rsidR="0087357A" w:rsidRPr="001C6F10" w:rsidRDefault="0087357A">
            <w:pPr>
              <w:pStyle w:val="Standard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87357A">
            <w:pPr>
              <w:pStyle w:val="Standard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</w:p>
          <w:p w:rsidR="0087357A" w:rsidRPr="001C6F10" w:rsidRDefault="00C500BE">
            <w:pPr>
              <w:pStyle w:val="Standard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  <w:r w:rsidRPr="001C6F10">
              <w:rPr>
                <w:rFonts w:ascii="Arial Narrow" w:eastAsia="Calibri" w:hAnsi="Arial Narrow" w:cs="Calibri"/>
                <w:color w:val="auto"/>
                <w:sz w:val="22"/>
              </w:rPr>
              <w:t>1</w:t>
            </w:r>
            <w:r w:rsidR="001C6F10" w:rsidRPr="001C6F10">
              <w:rPr>
                <w:rFonts w:ascii="Arial Narrow" w:eastAsia="Calibri" w:hAnsi="Arial Narrow" w:cs="Calibri"/>
                <w:color w:val="auto"/>
                <w:sz w:val="22"/>
              </w:rPr>
              <w:t>,75</w:t>
            </w: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e)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hAnsi="Arial Narrow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najwa</w:t>
            </w:r>
            <w:r w:rsidRPr="001C6F10">
              <w:rPr>
                <w:rFonts w:ascii="Arial Narrow" w:eastAsia="Calibri" w:hAnsi="Arial Narrow" w:cs="Calibri"/>
                <w:color w:val="auto"/>
              </w:rPr>
              <w:t>ż</w:t>
            </w:r>
            <w:r w:rsidRPr="001C6F10">
              <w:rPr>
                <w:rFonts w:ascii="Arial Narrow" w:eastAsia="Arial Narrow" w:hAnsi="Arial Narrow" w:cs="Arial Narrow"/>
                <w:color w:val="auto"/>
              </w:rPr>
              <w:t>niejsze wska</w:t>
            </w:r>
            <w:r w:rsidRPr="001C6F10">
              <w:rPr>
                <w:rFonts w:ascii="Arial Narrow" w:eastAsia="Calibri" w:hAnsi="Arial Narrow" w:cs="Calibri"/>
                <w:color w:val="auto"/>
              </w:rPr>
              <w:t>ź</w:t>
            </w:r>
            <w:r w:rsidRPr="001C6F10">
              <w:rPr>
                <w:rFonts w:ascii="Arial Narrow" w:eastAsia="Arial Narrow" w:hAnsi="Arial Narrow" w:cs="Arial Narrow"/>
                <w:color w:val="auto"/>
              </w:rPr>
              <w:t>niki realizacji projektu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ind w:left="360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b/>
                <w:color w:val="auto"/>
              </w:rPr>
              <w:t>0 – 3 pkt</w:t>
            </w:r>
          </w:p>
          <w:p w:rsidR="0087357A" w:rsidRPr="001C6F10" w:rsidRDefault="0087357A">
            <w:pPr>
              <w:pStyle w:val="Standard"/>
              <w:ind w:left="360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1C6F10" w:rsidP="001C6F10">
            <w:pPr>
              <w:pStyle w:val="Standard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  <w:r w:rsidRPr="001C6F10">
              <w:rPr>
                <w:rFonts w:ascii="Arial Narrow" w:eastAsia="Calibri" w:hAnsi="Arial Narrow" w:cs="Calibri"/>
                <w:color w:val="auto"/>
                <w:sz w:val="22"/>
              </w:rPr>
              <w:t>2</w:t>
            </w: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f)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hAnsi="Arial Narrow"/>
                <w:lang w:val="pl-PL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do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ś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wiadczenie w realizacji projekt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ó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w o podobnym charakterze (wykazanie realizacji projekt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ó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w o r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óż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 xml:space="preserve">nych 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ź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r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ó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d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ł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ach finansowania, lecz realizowanych w obszarze, kt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ó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rego dotyczy projekt partnerski)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ind w:left="360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b/>
                <w:color w:val="auto"/>
              </w:rPr>
              <w:t>0 – 3 pkt</w:t>
            </w:r>
          </w:p>
          <w:p w:rsidR="0087357A" w:rsidRPr="001C6F10" w:rsidRDefault="0087357A">
            <w:pPr>
              <w:pStyle w:val="Standard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87357A">
            <w:pPr>
              <w:pStyle w:val="Standard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</w:p>
          <w:p w:rsidR="0087357A" w:rsidRPr="001C6F10" w:rsidRDefault="00C500BE">
            <w:pPr>
              <w:pStyle w:val="Standard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2</w:t>
            </w:r>
            <w:r w:rsidR="001C6F10" w:rsidRPr="001C6F10">
              <w:rPr>
                <w:rFonts w:ascii="Arial Narrow" w:eastAsia="Arial Narrow" w:hAnsi="Arial Narrow" w:cs="Arial Narrow"/>
                <w:color w:val="auto"/>
              </w:rPr>
              <w:t>,75</w:t>
            </w:r>
          </w:p>
          <w:p w:rsidR="0087357A" w:rsidRPr="001C6F10" w:rsidRDefault="0087357A">
            <w:pPr>
              <w:pStyle w:val="Standard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g)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hAnsi="Arial Narrow"/>
                <w:lang w:val="pl-PL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spodziewane korzy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ś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ci dla miasta wynikaj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ą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ce z realizacji projektu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ind w:left="360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b/>
                <w:color w:val="auto"/>
              </w:rPr>
              <w:t>0 – 3 pkt</w:t>
            </w:r>
          </w:p>
          <w:p w:rsidR="0087357A" w:rsidRPr="001C6F10" w:rsidRDefault="0087357A">
            <w:pPr>
              <w:pStyle w:val="Standard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  <w:r w:rsidRPr="001C6F10">
              <w:rPr>
                <w:rFonts w:ascii="Arial Narrow" w:eastAsia="Calibri" w:hAnsi="Arial Narrow" w:cs="Calibri"/>
                <w:color w:val="auto"/>
                <w:sz w:val="22"/>
              </w:rPr>
              <w:t>2</w:t>
            </w:r>
            <w:r w:rsidR="001C6F10">
              <w:rPr>
                <w:rFonts w:ascii="Arial Narrow" w:eastAsia="Calibri" w:hAnsi="Arial Narrow" w:cs="Calibri"/>
                <w:color w:val="auto"/>
                <w:sz w:val="22"/>
              </w:rPr>
              <w:t>,50</w:t>
            </w: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h)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hAnsi="Arial Narrow"/>
                <w:lang w:val="pl-PL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oferowany wk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ł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ad potencjalnego partnera w realizacj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ę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 xml:space="preserve"> celu partnerstwa (ludzki, organizacyjny, techniczny lub finansowy)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ind w:left="360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b/>
                <w:color w:val="auto"/>
              </w:rPr>
              <w:t>0 – 4 pkt</w:t>
            </w:r>
          </w:p>
          <w:p w:rsidR="0087357A" w:rsidRPr="001C6F10" w:rsidRDefault="0087357A">
            <w:pPr>
              <w:pStyle w:val="Standard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87357A">
            <w:pPr>
              <w:pStyle w:val="Standard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</w:p>
          <w:p w:rsidR="0087357A" w:rsidRPr="001C6F10" w:rsidRDefault="001C6F10">
            <w:pPr>
              <w:pStyle w:val="Standard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  <w:r>
              <w:rPr>
                <w:rFonts w:ascii="Arial Narrow" w:eastAsia="Calibri" w:hAnsi="Arial Narrow" w:cs="Calibri"/>
                <w:color w:val="auto"/>
                <w:sz w:val="22"/>
              </w:rPr>
              <w:t>2,50</w:t>
            </w: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i)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hAnsi="Arial Narrow"/>
                <w:lang w:val="pl-PL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przedstawienie koncepcji wspó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ł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pracy z m.st. Warszaw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ą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 xml:space="preserve"> wraz z okre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ś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leniem sposobu zarz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ą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dzania projektem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ind w:left="360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b/>
                <w:color w:val="auto"/>
              </w:rPr>
              <w:t>0 – 4 pkt</w:t>
            </w:r>
          </w:p>
          <w:p w:rsidR="0087357A" w:rsidRPr="001C6F10" w:rsidRDefault="0087357A">
            <w:pPr>
              <w:pStyle w:val="Standard"/>
              <w:ind w:left="360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87357A">
            <w:pPr>
              <w:pStyle w:val="Standard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</w:p>
          <w:p w:rsidR="0087357A" w:rsidRPr="001C6F10" w:rsidRDefault="00C500BE">
            <w:pPr>
              <w:pStyle w:val="Standard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  <w:r w:rsidRPr="001C6F10">
              <w:rPr>
                <w:rFonts w:ascii="Arial Narrow" w:eastAsia="Calibri" w:hAnsi="Arial Narrow" w:cs="Calibri"/>
                <w:color w:val="auto"/>
                <w:sz w:val="22"/>
              </w:rPr>
              <w:t>2</w:t>
            </w:r>
            <w:r w:rsidR="001C6F10">
              <w:rPr>
                <w:rFonts w:ascii="Arial Narrow" w:eastAsia="Calibri" w:hAnsi="Arial Narrow" w:cs="Calibri"/>
                <w:color w:val="auto"/>
                <w:sz w:val="22"/>
              </w:rPr>
              <w:t>,50</w:t>
            </w:r>
          </w:p>
        </w:tc>
      </w:tr>
      <w:tr w:rsidR="0087357A" w:rsidRPr="001C6F10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</w:rPr>
              <w:t>j)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rPr>
                <w:rFonts w:ascii="Arial Narrow" w:hAnsi="Arial Narrow"/>
                <w:lang w:val="pl-PL"/>
              </w:rPr>
            </w:pP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zgodno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ść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 xml:space="preserve"> dzia</w:t>
            </w:r>
            <w:r w:rsidRPr="001C6F10">
              <w:rPr>
                <w:rFonts w:ascii="Arial Narrow" w:eastAsia="Calibri" w:hAnsi="Arial Narrow" w:cs="Calibri"/>
                <w:color w:val="auto"/>
                <w:lang w:val="pl-PL"/>
              </w:rPr>
              <w:t>ł</w:t>
            </w:r>
            <w:r w:rsidRPr="001C6F10">
              <w:rPr>
                <w:rFonts w:ascii="Arial Narrow" w:eastAsia="Arial Narrow" w:hAnsi="Arial Narrow" w:cs="Arial Narrow"/>
                <w:color w:val="auto"/>
                <w:lang w:val="pl-PL"/>
              </w:rPr>
              <w:t>ania potencjalnego partnera z celami partnerstwa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tabs>
                <w:tab w:val="left" w:pos="349"/>
              </w:tabs>
              <w:ind w:left="360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b/>
                <w:color w:val="auto"/>
              </w:rPr>
              <w:t>0 – 1 pkt</w:t>
            </w:r>
          </w:p>
          <w:p w:rsidR="0087357A" w:rsidRPr="001C6F10" w:rsidRDefault="0087357A">
            <w:pPr>
              <w:pStyle w:val="Standard"/>
              <w:ind w:left="360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C500BE">
            <w:pPr>
              <w:pStyle w:val="Standard"/>
              <w:tabs>
                <w:tab w:val="left" w:pos="349"/>
              </w:tabs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  <w:r w:rsidRPr="001C6F10">
              <w:rPr>
                <w:rFonts w:ascii="Arial Narrow" w:eastAsia="Calibri" w:hAnsi="Arial Narrow" w:cs="Calibri"/>
                <w:color w:val="auto"/>
                <w:sz w:val="22"/>
              </w:rPr>
              <w:t>1</w:t>
            </w:r>
          </w:p>
        </w:tc>
      </w:tr>
      <w:tr w:rsidR="0087357A" w:rsidRPr="001C6F10">
        <w:trPr>
          <w:jc w:val="center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87357A">
            <w:pPr>
              <w:pStyle w:val="Standard"/>
              <w:jc w:val="both"/>
              <w:rPr>
                <w:rFonts w:ascii="Arial Narrow" w:eastAsia="Arial Narrow" w:hAnsi="Arial Narrow" w:cs="Arial Narrow"/>
                <w:b/>
                <w:color w:val="auto"/>
              </w:rPr>
            </w:pPr>
          </w:p>
          <w:p w:rsidR="0087357A" w:rsidRPr="001C6F10" w:rsidRDefault="00C500BE">
            <w:pPr>
              <w:pStyle w:val="Standard"/>
              <w:jc w:val="both"/>
              <w:rPr>
                <w:rFonts w:ascii="Arial Narrow" w:eastAsia="Arial Narrow" w:hAnsi="Arial Narrow" w:cs="Arial Narrow"/>
                <w:b/>
                <w:color w:val="auto"/>
              </w:rPr>
            </w:pPr>
            <w:r w:rsidRPr="001C6F10">
              <w:rPr>
                <w:rFonts w:ascii="Arial Narrow" w:eastAsia="Arial Narrow" w:hAnsi="Arial Narrow" w:cs="Arial Narrow"/>
                <w:b/>
                <w:color w:val="auto"/>
              </w:rPr>
              <w:t>SUMA PUNKTÓW:</w:t>
            </w:r>
          </w:p>
        </w:tc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7A" w:rsidRPr="001C6F10" w:rsidRDefault="001C6F10">
            <w:pPr>
              <w:pStyle w:val="Standard"/>
              <w:ind w:left="360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  <w:r>
              <w:rPr>
                <w:rFonts w:ascii="Arial Narrow" w:eastAsia="Arial Narrow" w:hAnsi="Arial Narrow" w:cs="Arial Narrow"/>
                <w:b/>
                <w:color w:val="auto"/>
              </w:rPr>
              <w:t>24,25</w:t>
            </w:r>
          </w:p>
          <w:p w:rsidR="0087357A" w:rsidRPr="001C6F10" w:rsidRDefault="0087357A">
            <w:pPr>
              <w:pStyle w:val="Standard"/>
              <w:ind w:left="360"/>
              <w:jc w:val="center"/>
              <w:rPr>
                <w:rFonts w:ascii="Arial Narrow" w:eastAsia="Calibri" w:hAnsi="Arial Narrow" w:cs="Calibri"/>
                <w:color w:val="auto"/>
                <w:sz w:val="22"/>
              </w:rPr>
            </w:pPr>
          </w:p>
        </w:tc>
      </w:tr>
    </w:tbl>
    <w:p w:rsidR="0087357A" w:rsidRPr="001C6F10" w:rsidRDefault="0087357A">
      <w:pPr>
        <w:pStyle w:val="Standard"/>
        <w:jc w:val="both"/>
        <w:rPr>
          <w:rFonts w:ascii="Arial Narrow" w:eastAsia="Arial Narrow" w:hAnsi="Arial Narrow" w:cs="Arial Narrow"/>
          <w:color w:val="auto"/>
        </w:rPr>
      </w:pPr>
    </w:p>
    <w:p w:rsidR="00C500BE" w:rsidRDefault="00C500BE" w:rsidP="001C6F10">
      <w:pPr>
        <w:pStyle w:val="Standard"/>
        <w:tabs>
          <w:tab w:val="left" w:pos="-180"/>
        </w:tabs>
        <w:jc w:val="both"/>
        <w:rPr>
          <w:rFonts w:ascii="Arial Narrow" w:eastAsia="Arial Narrow" w:hAnsi="Arial Narrow" w:cs="Arial Narrow"/>
          <w:b/>
          <w:color w:val="auto"/>
          <w:lang w:val="pl-PL"/>
        </w:rPr>
      </w:pPr>
      <w:r w:rsidRPr="001C6F10">
        <w:rPr>
          <w:rFonts w:ascii="Arial Narrow" w:eastAsia="Arial Narrow" w:hAnsi="Arial Narrow" w:cs="Arial Narrow"/>
          <w:b/>
          <w:color w:val="auto"/>
          <w:lang w:val="pl-PL"/>
        </w:rPr>
        <w:t xml:space="preserve">Rekomendacja: </w:t>
      </w:r>
    </w:p>
    <w:p w:rsidR="00C500BE" w:rsidRDefault="00C500BE" w:rsidP="001C6F10">
      <w:pPr>
        <w:pStyle w:val="Standard"/>
        <w:tabs>
          <w:tab w:val="left" w:pos="-180"/>
        </w:tabs>
        <w:jc w:val="both"/>
        <w:rPr>
          <w:rFonts w:ascii="Arial Narrow" w:eastAsia="Arial Narrow" w:hAnsi="Arial Narrow" w:cs="Arial Narrow"/>
          <w:b/>
          <w:color w:val="auto"/>
          <w:lang w:val="pl-PL"/>
        </w:rPr>
      </w:pPr>
    </w:p>
    <w:p w:rsidR="0087357A" w:rsidRPr="001C6F10" w:rsidRDefault="00C500BE" w:rsidP="001C6F10">
      <w:pPr>
        <w:pStyle w:val="Standard"/>
        <w:tabs>
          <w:tab w:val="left" w:pos="-180"/>
        </w:tabs>
        <w:jc w:val="both"/>
        <w:rPr>
          <w:rFonts w:ascii="Arial Narrow" w:hAnsi="Arial Narrow"/>
        </w:rPr>
      </w:pPr>
      <w:r w:rsidRPr="00C500BE">
        <w:rPr>
          <w:rFonts w:ascii="Arial Narrow" w:eastAsia="Arial Narrow" w:hAnsi="Arial Narrow" w:cs="Arial Narrow"/>
          <w:color w:val="auto"/>
          <w:lang w:val="pl-PL"/>
        </w:rPr>
        <w:t>Do negocjacji.</w:t>
      </w:r>
    </w:p>
    <w:p w:rsidR="0087357A" w:rsidRPr="001C6F10" w:rsidRDefault="0087357A">
      <w:pPr>
        <w:pStyle w:val="Standard"/>
        <w:jc w:val="both"/>
        <w:rPr>
          <w:rFonts w:ascii="Arial Narrow" w:eastAsia="Arial Narrow" w:hAnsi="Arial Narrow" w:cs="Arial Narrow"/>
          <w:b/>
          <w:color w:val="auto"/>
          <w:lang w:val="pl-PL"/>
        </w:rPr>
      </w:pPr>
    </w:p>
    <w:p w:rsidR="0087357A" w:rsidRPr="001C6F10" w:rsidRDefault="00C500BE" w:rsidP="001C6F10">
      <w:pPr>
        <w:pStyle w:val="Standard"/>
        <w:tabs>
          <w:tab w:val="left" w:pos="-180"/>
        </w:tabs>
        <w:jc w:val="both"/>
        <w:rPr>
          <w:rFonts w:ascii="Arial Narrow" w:eastAsia="Arial Narrow" w:hAnsi="Arial Narrow" w:cs="Arial Narrow"/>
          <w:b/>
          <w:color w:val="auto"/>
          <w:lang w:val="pl-PL"/>
        </w:rPr>
      </w:pPr>
      <w:r w:rsidRPr="001C6F10">
        <w:rPr>
          <w:rFonts w:ascii="Arial Narrow" w:eastAsia="Arial Narrow" w:hAnsi="Arial Narrow" w:cs="Arial Narrow"/>
          <w:b/>
          <w:color w:val="auto"/>
          <w:lang w:val="pl-PL"/>
        </w:rPr>
        <w:t>Uwagi:</w:t>
      </w:r>
    </w:p>
    <w:p w:rsidR="0087357A" w:rsidRPr="001C6F10" w:rsidRDefault="0087357A">
      <w:pPr>
        <w:pStyle w:val="Standard"/>
        <w:jc w:val="both"/>
        <w:rPr>
          <w:rFonts w:ascii="Arial Narrow" w:eastAsia="Arial Narrow" w:hAnsi="Arial Narrow" w:cs="Arial Narrow"/>
          <w:b/>
          <w:color w:val="auto"/>
          <w:lang w:val="pl-PL"/>
        </w:rPr>
      </w:pPr>
    </w:p>
    <w:p w:rsidR="00C500BE" w:rsidRDefault="00C500BE">
      <w:pPr>
        <w:pStyle w:val="Standard"/>
        <w:jc w:val="both"/>
        <w:rPr>
          <w:rFonts w:ascii="Arial Narrow" w:eastAsia="Arial Narrow" w:hAnsi="Arial Narrow" w:cs="Arial Narrow"/>
          <w:color w:val="auto"/>
          <w:lang w:val="pl-PL"/>
        </w:rPr>
      </w:pPr>
      <w:r w:rsidRPr="001C6F10">
        <w:rPr>
          <w:rFonts w:ascii="Arial Narrow" w:eastAsia="Arial Narrow" w:hAnsi="Arial Narrow" w:cs="Arial Narrow"/>
          <w:color w:val="auto"/>
          <w:lang w:val="pl-PL"/>
        </w:rPr>
        <w:t>Celem projektu jest stworzenie Środowiskowych Centrów Zdrowia Psychicznego dla dzieci i młodzieży. W opisie grupy docelowej brakuje informacji</w:t>
      </w:r>
      <w:r w:rsidR="001C6F10">
        <w:rPr>
          <w:rFonts w:ascii="Arial Narrow" w:eastAsia="Arial Narrow" w:hAnsi="Arial Narrow" w:cs="Arial Narrow"/>
          <w:color w:val="auto"/>
          <w:lang w:val="pl-PL"/>
        </w:rPr>
        <w:t>,</w:t>
      </w:r>
      <w:r w:rsidRPr="001C6F10">
        <w:rPr>
          <w:rFonts w:ascii="Arial Narrow" w:eastAsia="Arial Narrow" w:hAnsi="Arial Narrow" w:cs="Arial Narrow"/>
          <w:color w:val="auto"/>
          <w:lang w:val="pl-PL"/>
        </w:rPr>
        <w:t xml:space="preserve"> jak będzie wyglądała rekrutacja</w:t>
      </w:r>
      <w:r>
        <w:rPr>
          <w:rFonts w:ascii="Arial Narrow" w:eastAsia="Arial Narrow" w:hAnsi="Arial Narrow" w:cs="Arial Narrow"/>
          <w:color w:val="auto"/>
          <w:lang w:val="pl-PL"/>
        </w:rPr>
        <w:t>.</w:t>
      </w:r>
      <w:r w:rsidRPr="001C6F10">
        <w:rPr>
          <w:rFonts w:ascii="Arial Narrow" w:eastAsia="Arial Narrow" w:hAnsi="Arial Narrow" w:cs="Arial Narrow"/>
          <w:color w:val="auto"/>
          <w:lang w:val="pl-PL"/>
        </w:rPr>
        <w:t xml:space="preserve"> </w:t>
      </w:r>
      <w:r>
        <w:rPr>
          <w:rFonts w:ascii="Arial Narrow" w:eastAsia="Arial Narrow" w:hAnsi="Arial Narrow" w:cs="Arial Narrow"/>
          <w:color w:val="auto"/>
          <w:lang w:val="pl-PL"/>
        </w:rPr>
        <w:t>W</w:t>
      </w:r>
      <w:r w:rsidRPr="001C6F10">
        <w:rPr>
          <w:rFonts w:ascii="Arial Narrow" w:eastAsia="Arial Narrow" w:hAnsi="Arial Narrow" w:cs="Arial Narrow"/>
          <w:color w:val="auto"/>
          <w:lang w:val="pl-PL"/>
        </w:rPr>
        <w:t>sparcie jest adekwatne do potrzeb grupy</w:t>
      </w:r>
      <w:r>
        <w:rPr>
          <w:rFonts w:ascii="Arial Narrow" w:eastAsia="Arial Narrow" w:hAnsi="Arial Narrow" w:cs="Arial Narrow"/>
          <w:color w:val="auto"/>
          <w:lang w:val="pl-PL"/>
        </w:rPr>
        <w:t xml:space="preserve"> ze względu na niewystarczające zasoby dzielnicowe w zakresie wspierania dzieci i młodzieży z problemami psychicznymi. </w:t>
      </w:r>
      <w:r w:rsidRPr="001C6F10">
        <w:rPr>
          <w:rFonts w:ascii="Arial Narrow" w:eastAsia="Arial Narrow" w:hAnsi="Arial Narrow" w:cs="Arial Narrow"/>
          <w:color w:val="auto"/>
          <w:lang w:val="pl-PL"/>
        </w:rPr>
        <w:t xml:space="preserve">Planowane działania zgodnie z przedstawionym harmonogramem wydają się realne i racjonalne. </w:t>
      </w:r>
      <w:r>
        <w:rPr>
          <w:rFonts w:ascii="Arial Narrow" w:eastAsia="Arial Narrow" w:hAnsi="Arial Narrow" w:cs="Arial Narrow"/>
          <w:color w:val="auto"/>
          <w:lang w:val="pl-PL"/>
        </w:rPr>
        <w:t xml:space="preserve">Oferent przedstawił szacowany budżet w sposób ogólny; budżet </w:t>
      </w:r>
      <w:r w:rsidRPr="001C6F10">
        <w:rPr>
          <w:rFonts w:ascii="Arial Narrow" w:eastAsia="Arial Narrow" w:hAnsi="Arial Narrow" w:cs="Arial Narrow"/>
          <w:color w:val="auto"/>
          <w:lang w:val="pl-PL"/>
        </w:rPr>
        <w:t xml:space="preserve">wymaga uszczegółowienia w zakresie wydatków oraz szczególnie w zakresie podziału pomiędzy poszczególnych partnerów. </w:t>
      </w:r>
    </w:p>
    <w:p w:rsidR="00C500BE" w:rsidRDefault="00C500BE" w:rsidP="00C500BE">
      <w:pPr>
        <w:pStyle w:val="Standard"/>
        <w:jc w:val="both"/>
        <w:rPr>
          <w:rFonts w:ascii="Arial Narrow" w:eastAsia="Arial Narrow" w:hAnsi="Arial Narrow" w:cs="Arial Narrow"/>
          <w:color w:val="auto"/>
          <w:lang w:val="pl-PL"/>
        </w:rPr>
      </w:pPr>
      <w:r w:rsidRPr="001C6F10">
        <w:rPr>
          <w:rFonts w:ascii="Arial Narrow" w:eastAsia="Arial Narrow" w:hAnsi="Arial Narrow" w:cs="Arial Narrow"/>
          <w:color w:val="auto"/>
          <w:lang w:val="pl-PL"/>
        </w:rPr>
        <w:t>Jako wskaźnik realizacji projektu wskazano wyłącznie liczbę pacjentów i rodzin objętych wsparciem, co nie wydaje się wystarczająco adekwatne z punktu widzenia realizacji celów projektu, wymaga także uzupełnienia o</w:t>
      </w:r>
      <w:r>
        <w:rPr>
          <w:rFonts w:ascii="Arial Narrow" w:eastAsia="Arial Narrow" w:hAnsi="Arial Narrow" w:cs="Arial Narrow"/>
          <w:color w:val="auto"/>
          <w:lang w:val="pl-PL"/>
        </w:rPr>
        <w:t> </w:t>
      </w:r>
      <w:r w:rsidRPr="001C6F10">
        <w:rPr>
          <w:rFonts w:ascii="Arial Narrow" w:eastAsia="Arial Narrow" w:hAnsi="Arial Narrow" w:cs="Arial Narrow"/>
          <w:color w:val="auto"/>
          <w:lang w:val="pl-PL"/>
        </w:rPr>
        <w:t>inne kluczowe wskaźniki. Nie została przedstawiona koncepcja współpracy z m.st. Warszaw</w:t>
      </w:r>
      <w:r>
        <w:rPr>
          <w:rFonts w:ascii="Arial Narrow" w:eastAsia="Arial Narrow" w:hAnsi="Arial Narrow" w:cs="Arial Narrow"/>
          <w:color w:val="auto"/>
          <w:lang w:val="pl-PL"/>
        </w:rPr>
        <w:t>ą oraz pozostałymi partnerami.</w:t>
      </w:r>
    </w:p>
    <w:p w:rsidR="00C500BE" w:rsidRDefault="00C500BE">
      <w:pPr>
        <w:pStyle w:val="Standard"/>
        <w:jc w:val="both"/>
        <w:rPr>
          <w:rFonts w:ascii="Arial Narrow" w:eastAsia="Arial Narrow" w:hAnsi="Arial Narrow" w:cs="Arial Narrow"/>
          <w:color w:val="auto"/>
          <w:lang w:val="pl-PL"/>
        </w:rPr>
      </w:pPr>
      <w:r>
        <w:rPr>
          <w:rFonts w:ascii="Arial Narrow" w:eastAsia="Arial Narrow" w:hAnsi="Arial Narrow" w:cs="Arial Narrow"/>
          <w:color w:val="auto"/>
          <w:lang w:val="pl-PL"/>
        </w:rPr>
        <w:t xml:space="preserve">Uczelnia wskazała swoje doświadczenie w realizacji projektów o podobnym charakterze. </w:t>
      </w:r>
    </w:p>
    <w:p w:rsidR="00C500BE" w:rsidRPr="001C6F10" w:rsidRDefault="00C500BE">
      <w:pPr>
        <w:pStyle w:val="Standard"/>
        <w:jc w:val="both"/>
        <w:rPr>
          <w:rFonts w:ascii="Arial Narrow" w:eastAsia="Arial Narrow" w:hAnsi="Arial Narrow" w:cs="Arial Narrow"/>
          <w:color w:val="auto"/>
          <w:lang w:val="pl-PL"/>
        </w:rPr>
      </w:pPr>
    </w:p>
    <w:p w:rsidR="0087357A" w:rsidRPr="001C6F10" w:rsidRDefault="00C500BE" w:rsidP="00C500BE">
      <w:pPr>
        <w:pStyle w:val="Standard"/>
        <w:tabs>
          <w:tab w:val="left" w:pos="-180"/>
        </w:tabs>
        <w:jc w:val="both"/>
        <w:rPr>
          <w:rFonts w:ascii="Arial Narrow" w:eastAsia="Arial Narrow" w:hAnsi="Arial Narrow" w:cs="Arial Narrow"/>
          <w:b/>
          <w:color w:val="auto"/>
          <w:lang w:val="pl-PL"/>
        </w:rPr>
      </w:pPr>
      <w:r w:rsidRPr="001C6F10">
        <w:rPr>
          <w:rFonts w:ascii="Arial Narrow" w:eastAsia="Arial Narrow" w:hAnsi="Arial Narrow" w:cs="Arial Narrow"/>
          <w:b/>
          <w:color w:val="auto"/>
          <w:lang w:val="pl-PL"/>
        </w:rPr>
        <w:t>Data i podpis</w:t>
      </w:r>
    </w:p>
    <w:p w:rsidR="0087357A" w:rsidRPr="001C6F10" w:rsidRDefault="0087357A">
      <w:pPr>
        <w:pStyle w:val="Standard"/>
        <w:jc w:val="both"/>
        <w:rPr>
          <w:rFonts w:ascii="Arial Narrow" w:eastAsia="Arial Narrow" w:hAnsi="Arial Narrow" w:cs="Arial Narrow"/>
          <w:b/>
          <w:color w:val="auto"/>
          <w:lang w:val="pl-PL"/>
        </w:rPr>
      </w:pPr>
    </w:p>
    <w:sectPr w:rsidR="0087357A" w:rsidRPr="001C6F1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78" w:rsidRDefault="00C500BE">
      <w:r>
        <w:separator/>
      </w:r>
    </w:p>
  </w:endnote>
  <w:endnote w:type="continuationSeparator" w:id="0">
    <w:p w:rsidR="00127278" w:rsidRDefault="00C5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78" w:rsidRDefault="00C500BE">
      <w:r>
        <w:separator/>
      </w:r>
    </w:p>
  </w:footnote>
  <w:footnote w:type="continuationSeparator" w:id="0">
    <w:p w:rsidR="00127278" w:rsidRDefault="00C50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24BA"/>
    <w:multiLevelType w:val="multilevel"/>
    <w:tmpl w:val="37AC2CE8"/>
    <w:lvl w:ilvl="0">
      <w:numFmt w:val="bullet"/>
      <w:lvlText w:val="•"/>
      <w:lvlJc w:val="left"/>
      <w:pPr>
        <w:ind w:left="9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A471EA6"/>
    <w:multiLevelType w:val="multilevel"/>
    <w:tmpl w:val="D8549D64"/>
    <w:lvl w:ilvl="0">
      <w:numFmt w:val="bullet"/>
      <w:lvlText w:val="•"/>
      <w:lvlJc w:val="left"/>
      <w:pPr>
        <w:ind w:left="9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8486DD5"/>
    <w:multiLevelType w:val="multilevel"/>
    <w:tmpl w:val="A02C2666"/>
    <w:lvl w:ilvl="0">
      <w:numFmt w:val="bullet"/>
      <w:lvlText w:val="•"/>
      <w:lvlJc w:val="left"/>
      <w:pPr>
        <w:ind w:left="9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D7652D7"/>
    <w:multiLevelType w:val="multilevel"/>
    <w:tmpl w:val="9014EE8C"/>
    <w:lvl w:ilvl="0">
      <w:numFmt w:val="bullet"/>
      <w:lvlText w:val="•"/>
      <w:lvlJc w:val="left"/>
      <w:pPr>
        <w:ind w:left="9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01D660E"/>
    <w:multiLevelType w:val="multilevel"/>
    <w:tmpl w:val="E4E6F42A"/>
    <w:lvl w:ilvl="0">
      <w:numFmt w:val="bullet"/>
      <w:lvlText w:val="•"/>
      <w:lvlJc w:val="left"/>
      <w:pPr>
        <w:ind w:left="9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DFD3233"/>
    <w:multiLevelType w:val="multilevel"/>
    <w:tmpl w:val="07D82A64"/>
    <w:lvl w:ilvl="0">
      <w:numFmt w:val="bullet"/>
      <w:lvlText w:val="•"/>
      <w:lvlJc w:val="left"/>
      <w:pPr>
        <w:ind w:left="9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7A"/>
    <w:rsid w:val="00127278"/>
    <w:rsid w:val="001C6F10"/>
    <w:rsid w:val="00733E0F"/>
    <w:rsid w:val="0087357A"/>
    <w:rsid w:val="00C5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6CA9C-FF19-4642-A938-F380DE3D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3591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- Bichta Anna</dc:creator>
  <cp:lastModifiedBy>Ziółkowska Aleksandra</cp:lastModifiedBy>
  <cp:revision>2</cp:revision>
  <dcterms:created xsi:type="dcterms:W3CDTF">2020-08-11T12:47:00Z</dcterms:created>
  <dcterms:modified xsi:type="dcterms:W3CDTF">2020-08-11T12:47:00Z</dcterms:modified>
</cp:coreProperties>
</file>